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1"/>
        <w:tblW w:w="9634" w:type="dxa"/>
        <w:tblInd w:w="0" w:type="dxa"/>
        <w:tblLook w:val="04A0" w:firstRow="1" w:lastRow="0" w:firstColumn="1" w:lastColumn="0" w:noHBand="0" w:noVBand="1"/>
      </w:tblPr>
      <w:tblGrid>
        <w:gridCol w:w="562"/>
        <w:gridCol w:w="1843"/>
        <w:gridCol w:w="7229"/>
      </w:tblGrid>
      <w:tr w:rsidR="00072C76" w:rsidRPr="0018150C" w:rsidTr="00072C76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C76" w:rsidRPr="0018150C" w:rsidRDefault="00072C76" w:rsidP="00072C7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8150C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 xml:space="preserve">п/п </w:t>
            </w:r>
            <w:r w:rsidRPr="0018150C">
              <w:rPr>
                <w:rFonts w:ascii="Times New Roman" w:eastAsia="Calibri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C76" w:rsidRPr="0018150C" w:rsidRDefault="00072C76" w:rsidP="0018150C">
            <w:pPr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18150C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ФИО студента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C76" w:rsidRPr="0018150C" w:rsidRDefault="00072C76" w:rsidP="00072C7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18150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kk-KZ"/>
              </w:rPr>
              <w:t>О</w:t>
            </w:r>
            <w:bookmarkStart w:id="0" w:name="_GoBack"/>
            <w:bookmarkEnd w:id="0"/>
            <w:r w:rsidRPr="0018150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kk-KZ"/>
              </w:rPr>
              <w:t>тветить на вопросы</w:t>
            </w:r>
          </w:p>
        </w:tc>
      </w:tr>
      <w:tr w:rsidR="00072C76" w:rsidRPr="0018150C" w:rsidTr="00072C76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C76" w:rsidRPr="0018150C" w:rsidRDefault="00072C76" w:rsidP="00072C7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18150C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C76" w:rsidRPr="0018150C" w:rsidRDefault="00072C76" w:rsidP="0018150C">
            <w:pPr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18150C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Детков Владислав Сергеевич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C76" w:rsidRPr="00072C76" w:rsidRDefault="00072C76" w:rsidP="00072C76">
            <w:pPr>
              <w:pStyle w:val="a4"/>
              <w:numPr>
                <w:ilvl w:val="0"/>
                <w:numId w:val="5"/>
              </w:numPr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072C76">
              <w:rPr>
                <w:rFonts w:ascii="Times New Roman" w:eastAsia="Calibri" w:hAnsi="Times New Roman" w:cs="Times New Roman"/>
                <w:sz w:val="24"/>
                <w:szCs w:val="24"/>
              </w:rPr>
              <w:t>Что понимают под термином «производственная база дорожного строительства»?</w:t>
            </w:r>
          </w:p>
          <w:p w:rsidR="00072C76" w:rsidRPr="00072C76" w:rsidRDefault="00072C76" w:rsidP="00072C76">
            <w:pPr>
              <w:pStyle w:val="a4"/>
              <w:numPr>
                <w:ilvl w:val="0"/>
                <w:numId w:val="5"/>
              </w:numPr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072C76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Проектирование карьеров нерудных материалов</w:t>
            </w:r>
          </w:p>
          <w:p w:rsidR="00072C76" w:rsidRPr="00072C76" w:rsidRDefault="00072C76" w:rsidP="00072C76">
            <w:pPr>
              <w:pStyle w:val="a4"/>
              <w:numPr>
                <w:ilvl w:val="0"/>
                <w:numId w:val="5"/>
              </w:numPr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072C76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Качественно-количественная схема камнедробильного завода.</w:t>
            </w:r>
          </w:p>
        </w:tc>
      </w:tr>
      <w:tr w:rsidR="00072C76" w:rsidRPr="0018150C" w:rsidTr="00072C76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C76" w:rsidRPr="0018150C" w:rsidRDefault="00072C76" w:rsidP="00072C7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18150C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C76" w:rsidRPr="0018150C" w:rsidRDefault="00072C76" w:rsidP="0018150C">
            <w:pPr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072C76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Сейтқанұлы Мерхат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C76" w:rsidRPr="00072C76" w:rsidRDefault="00072C76" w:rsidP="00072C76">
            <w:pPr>
              <w:pStyle w:val="a4"/>
              <w:numPr>
                <w:ilvl w:val="0"/>
                <w:numId w:val="6"/>
              </w:numPr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072C76">
              <w:rPr>
                <w:rFonts w:ascii="Times New Roman" w:eastAsia="Calibri" w:hAnsi="Times New Roman" w:cs="Times New Roman"/>
                <w:sz w:val="24"/>
                <w:szCs w:val="24"/>
              </w:rPr>
              <w:t>Основные виды работ, существующие в дорожном строительстве</w:t>
            </w:r>
            <w:r w:rsidRPr="00072C76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.</w:t>
            </w:r>
          </w:p>
          <w:p w:rsidR="00072C76" w:rsidRPr="00072C76" w:rsidRDefault="00072C76" w:rsidP="00072C76">
            <w:pPr>
              <w:pStyle w:val="a4"/>
              <w:numPr>
                <w:ilvl w:val="0"/>
                <w:numId w:val="6"/>
              </w:num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2C76">
              <w:rPr>
                <w:rFonts w:ascii="Times New Roman" w:eastAsia="Calibri" w:hAnsi="Times New Roman" w:cs="Times New Roman"/>
                <w:sz w:val="24"/>
                <w:szCs w:val="24"/>
              </w:rPr>
              <w:t>Классификация карьеров.</w:t>
            </w:r>
          </w:p>
          <w:p w:rsidR="00072C76" w:rsidRPr="00072C76" w:rsidRDefault="00072C76" w:rsidP="00072C76">
            <w:pPr>
              <w:pStyle w:val="a4"/>
              <w:numPr>
                <w:ilvl w:val="0"/>
                <w:numId w:val="6"/>
              </w:numPr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072C7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Какие виды дробилок и, на каких стадиях используются для переработки каменного сырья на щебень? </w:t>
            </w:r>
          </w:p>
        </w:tc>
      </w:tr>
      <w:tr w:rsidR="00072C76" w:rsidRPr="0018150C" w:rsidTr="00072C76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C76" w:rsidRPr="0018150C" w:rsidRDefault="00072C76" w:rsidP="00072C7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C76" w:rsidRPr="00072C76" w:rsidRDefault="00072C76" w:rsidP="0018150C">
            <w:pPr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072C76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Сергеев Андрей Сергеевич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C76" w:rsidRDefault="00072C76" w:rsidP="00072C76">
            <w:pPr>
              <w:pStyle w:val="a4"/>
              <w:numPr>
                <w:ilvl w:val="0"/>
                <w:numId w:val="4"/>
              </w:num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2C76">
              <w:rPr>
                <w:rFonts w:ascii="Times New Roman" w:eastAsia="Calibri" w:hAnsi="Times New Roman" w:cs="Times New Roman"/>
                <w:sz w:val="24"/>
                <w:szCs w:val="24"/>
              </w:rPr>
              <w:t>Назначение производственных предприятий, их виды.</w:t>
            </w:r>
          </w:p>
          <w:p w:rsidR="00072C76" w:rsidRDefault="00072C76" w:rsidP="00072C76">
            <w:pPr>
              <w:pStyle w:val="a4"/>
              <w:numPr>
                <w:ilvl w:val="0"/>
                <w:numId w:val="4"/>
              </w:num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2C76">
              <w:rPr>
                <w:rFonts w:ascii="Times New Roman" w:eastAsia="Calibri" w:hAnsi="Times New Roman" w:cs="Times New Roman"/>
                <w:sz w:val="24"/>
                <w:szCs w:val="24"/>
              </w:rPr>
              <w:t>Виды зарядов, используемые при буровзрывных работах. Достоинства и недостатки этих методов, область их применения.</w:t>
            </w:r>
          </w:p>
          <w:p w:rsidR="00072C76" w:rsidRPr="00072C76" w:rsidRDefault="00072C76" w:rsidP="00072C76">
            <w:pPr>
              <w:pStyle w:val="a4"/>
              <w:numPr>
                <w:ilvl w:val="0"/>
                <w:numId w:val="4"/>
              </w:num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2C76">
              <w:rPr>
                <w:rFonts w:ascii="Times New Roman" w:eastAsia="Calibri" w:hAnsi="Times New Roman" w:cs="Times New Roman"/>
                <w:sz w:val="24"/>
                <w:szCs w:val="24"/>
              </w:rPr>
              <w:t>Технологический процесс получения щебня из горной породы</w:t>
            </w:r>
          </w:p>
        </w:tc>
      </w:tr>
      <w:tr w:rsidR="00072C76" w:rsidRPr="0018150C" w:rsidTr="00072C76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C76" w:rsidRDefault="00072C76" w:rsidP="00072C7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C76" w:rsidRPr="00072C76" w:rsidRDefault="00072C76" w:rsidP="0018150C">
            <w:pPr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072C76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Кайсенов Бегим Айдарович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C76" w:rsidRPr="00072C76" w:rsidRDefault="00072C76" w:rsidP="00072C76">
            <w:pPr>
              <w:pStyle w:val="a4"/>
              <w:numPr>
                <w:ilvl w:val="0"/>
                <w:numId w:val="7"/>
              </w:num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2C76">
              <w:rPr>
                <w:rFonts w:ascii="Times New Roman" w:eastAsia="Calibri" w:hAnsi="Times New Roman" w:cs="Times New Roman"/>
                <w:sz w:val="24"/>
                <w:szCs w:val="24"/>
              </w:rPr>
              <w:t>Изыскания месторождений полезных ископаемых.</w:t>
            </w:r>
          </w:p>
          <w:p w:rsidR="00072C76" w:rsidRPr="00072C76" w:rsidRDefault="00072C76" w:rsidP="00072C76">
            <w:pPr>
              <w:pStyle w:val="a4"/>
              <w:numPr>
                <w:ilvl w:val="0"/>
                <w:numId w:val="7"/>
              </w:num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2C76">
              <w:rPr>
                <w:rFonts w:ascii="Times New Roman" w:eastAsia="Calibri" w:hAnsi="Times New Roman" w:cs="Times New Roman"/>
                <w:sz w:val="24"/>
                <w:szCs w:val="24"/>
              </w:rPr>
              <w:t>Техника безопасности при проведении буровзрывных работ.</w:t>
            </w:r>
          </w:p>
          <w:p w:rsidR="00072C76" w:rsidRPr="00072C76" w:rsidRDefault="00072C76" w:rsidP="00072C76">
            <w:pPr>
              <w:pStyle w:val="a4"/>
              <w:numPr>
                <w:ilvl w:val="0"/>
                <w:numId w:val="7"/>
              </w:num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2C76">
              <w:rPr>
                <w:rFonts w:ascii="Times New Roman" w:eastAsia="Calibri" w:hAnsi="Times New Roman" w:cs="Times New Roman"/>
                <w:sz w:val="24"/>
                <w:szCs w:val="24"/>
              </w:rPr>
              <w:t>Технологический процесс получения щебня из горной породы.</w:t>
            </w:r>
          </w:p>
        </w:tc>
      </w:tr>
    </w:tbl>
    <w:p w:rsidR="00400C2E" w:rsidRDefault="00400C2E"/>
    <w:sectPr w:rsidR="00400C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A223F3"/>
    <w:multiLevelType w:val="hybridMultilevel"/>
    <w:tmpl w:val="D58C0C8A"/>
    <w:lvl w:ilvl="0" w:tplc="E620DC2A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1653A1"/>
    <w:multiLevelType w:val="hybridMultilevel"/>
    <w:tmpl w:val="3FA2BF68"/>
    <w:lvl w:ilvl="0" w:tplc="71DEF40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6782770"/>
    <w:multiLevelType w:val="hybridMultilevel"/>
    <w:tmpl w:val="42A051A2"/>
    <w:lvl w:ilvl="0" w:tplc="71DEF40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9475C5F"/>
    <w:multiLevelType w:val="hybridMultilevel"/>
    <w:tmpl w:val="7CBE203C"/>
    <w:lvl w:ilvl="0" w:tplc="E620DC2A">
      <w:start w:val="1"/>
      <w:numFmt w:val="decimal"/>
      <w:lvlText w:val="%1."/>
      <w:lvlJc w:val="left"/>
      <w:pPr>
        <w:ind w:left="1068" w:hanging="708"/>
      </w:pPr>
      <w:rPr>
        <w:rFonts w:ascii="Times New Roman" w:eastAsia="Calibr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AE36762"/>
    <w:multiLevelType w:val="hybridMultilevel"/>
    <w:tmpl w:val="F5F42E42"/>
    <w:lvl w:ilvl="0" w:tplc="71DEF40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35B67C3"/>
    <w:multiLevelType w:val="hybridMultilevel"/>
    <w:tmpl w:val="D2CA4960"/>
    <w:lvl w:ilvl="0" w:tplc="E620DC2A">
      <w:start w:val="1"/>
      <w:numFmt w:val="decimal"/>
      <w:lvlText w:val="%1."/>
      <w:lvlJc w:val="left"/>
      <w:pPr>
        <w:ind w:left="1068" w:hanging="708"/>
      </w:pPr>
      <w:rPr>
        <w:rFonts w:ascii="Times New Roman" w:eastAsia="Calibr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FA66922"/>
    <w:multiLevelType w:val="hybridMultilevel"/>
    <w:tmpl w:val="34C48CEE"/>
    <w:lvl w:ilvl="0" w:tplc="71DEF40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5"/>
  </w:num>
  <w:num w:numId="3">
    <w:abstractNumId w:val="0"/>
  </w:num>
  <w:num w:numId="4">
    <w:abstractNumId w:val="4"/>
  </w:num>
  <w:num w:numId="5">
    <w:abstractNumId w:val="2"/>
  </w:num>
  <w:num w:numId="6">
    <w:abstractNumId w:val="1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06B6"/>
    <w:rsid w:val="00072C76"/>
    <w:rsid w:val="0018150C"/>
    <w:rsid w:val="00400C2E"/>
    <w:rsid w:val="00CB06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542B1A8-7504-4AD2-B4B8-47B6C989F8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39"/>
    <w:rsid w:val="0018150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39"/>
    <w:rsid w:val="001815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18150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132</Words>
  <Characters>755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2024-09-27T15:33:00Z</dcterms:created>
  <dcterms:modified xsi:type="dcterms:W3CDTF">2024-09-27T15:52:00Z</dcterms:modified>
</cp:coreProperties>
</file>